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D4463" w14:textId="3BB32336" w:rsidR="002D4724" w:rsidRPr="002D4724" w:rsidRDefault="002D4724" w:rsidP="002D4724">
      <w:pPr>
        <w:spacing w:after="0" w:line="259" w:lineRule="auto"/>
        <w:ind w:left="0" w:right="63" w:firstLine="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72BC4">
        <w:rPr>
          <w:sz w:val="20"/>
          <w:szCs w:val="20"/>
        </w:rPr>
        <w:tab/>
      </w:r>
      <w:r w:rsidR="00E72B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23F63">
        <w:rPr>
          <w:sz w:val="20"/>
          <w:szCs w:val="20"/>
        </w:rPr>
        <w:tab/>
      </w:r>
      <w:r w:rsidR="00A23F63">
        <w:rPr>
          <w:sz w:val="20"/>
          <w:szCs w:val="20"/>
        </w:rPr>
        <w:tab/>
      </w:r>
      <w:r w:rsidR="00D13827">
        <w:rPr>
          <w:sz w:val="20"/>
          <w:szCs w:val="20"/>
        </w:rPr>
        <w:t>Rytel, 04.11.2022</w:t>
      </w:r>
    </w:p>
    <w:p w14:paraId="5BF560BB" w14:textId="77777777" w:rsidR="002D4724" w:rsidRDefault="002D4724" w:rsidP="002D4724">
      <w:pPr>
        <w:spacing w:after="0" w:line="259" w:lineRule="auto"/>
        <w:ind w:left="0" w:right="63" w:firstLine="0"/>
        <w:jc w:val="center"/>
        <w:rPr>
          <w:u w:val="single" w:color="000000"/>
        </w:rPr>
      </w:pPr>
    </w:p>
    <w:p w14:paraId="4077EB8D" w14:textId="77777777" w:rsidR="002D4724" w:rsidRDefault="002D4724" w:rsidP="00B66B0E">
      <w:pPr>
        <w:spacing w:after="0" w:line="259" w:lineRule="auto"/>
        <w:ind w:left="0" w:right="63" w:firstLine="0"/>
        <w:jc w:val="right"/>
        <w:rPr>
          <w:u w:val="single" w:color="000000"/>
        </w:rPr>
      </w:pPr>
    </w:p>
    <w:p w14:paraId="22CF72C9" w14:textId="67F0BCA4" w:rsidR="001C50DF" w:rsidRPr="00236289" w:rsidRDefault="00236289" w:rsidP="001C50DF">
      <w:pPr>
        <w:spacing w:after="0" w:line="259" w:lineRule="auto"/>
        <w:ind w:left="0" w:right="0" w:firstLine="0"/>
        <w:jc w:val="center"/>
        <w:rPr>
          <w:sz w:val="28"/>
          <w:szCs w:val="28"/>
          <w:u w:val="single" w:color="000000"/>
        </w:rPr>
      </w:pPr>
      <w:r w:rsidRPr="00236289">
        <w:rPr>
          <w:sz w:val="28"/>
          <w:szCs w:val="28"/>
          <w:u w:val="single" w:color="000000"/>
        </w:rPr>
        <w:t>Sport-</w:t>
      </w:r>
      <w:proofErr w:type="spellStart"/>
      <w:r w:rsidRPr="00236289">
        <w:rPr>
          <w:sz w:val="28"/>
          <w:szCs w:val="28"/>
          <w:u w:val="single" w:color="000000"/>
        </w:rPr>
        <w:t>Sails</w:t>
      </w:r>
      <w:proofErr w:type="spellEnd"/>
      <w:r w:rsidRPr="00236289">
        <w:rPr>
          <w:sz w:val="28"/>
          <w:szCs w:val="28"/>
          <w:u w:val="single" w:color="000000"/>
        </w:rPr>
        <w:t xml:space="preserve"> Center Izabela Baranowsk</w:t>
      </w:r>
      <w:r>
        <w:rPr>
          <w:sz w:val="28"/>
          <w:szCs w:val="28"/>
          <w:u w:val="single" w:color="000000"/>
        </w:rPr>
        <w:t>a</w:t>
      </w:r>
    </w:p>
    <w:p w14:paraId="62629D96" w14:textId="77777777" w:rsidR="001C50DF" w:rsidRPr="00236289" w:rsidRDefault="001C50DF" w:rsidP="001C50DF">
      <w:pPr>
        <w:spacing w:after="0" w:line="259" w:lineRule="auto"/>
        <w:ind w:left="0" w:right="0" w:firstLine="0"/>
        <w:jc w:val="center"/>
        <w:rPr>
          <w:b/>
        </w:rPr>
      </w:pPr>
    </w:p>
    <w:p w14:paraId="51BF174B" w14:textId="0295E00E" w:rsidR="00B66B0E" w:rsidRDefault="00EA03A5" w:rsidP="00EA03A5">
      <w:pPr>
        <w:spacing w:after="0" w:line="259" w:lineRule="auto"/>
        <w:ind w:left="0" w:right="0" w:firstLine="0"/>
        <w:jc w:val="center"/>
        <w:rPr>
          <w:b/>
        </w:rPr>
      </w:pPr>
      <w:r>
        <w:rPr>
          <w:b/>
        </w:rPr>
        <w:t>Zapytanie ofertowe</w:t>
      </w:r>
    </w:p>
    <w:p w14:paraId="761B5B2C" w14:textId="038942CF" w:rsidR="00B66B0E" w:rsidRPr="00B66B0E" w:rsidRDefault="00B66B0E" w:rsidP="00B66B0E">
      <w:pPr>
        <w:spacing w:after="0" w:line="259" w:lineRule="auto"/>
        <w:ind w:left="0" w:right="0" w:firstLine="0"/>
        <w:jc w:val="center"/>
        <w:rPr>
          <w:b/>
          <w:i/>
          <w:iCs/>
          <w:u w:val="single"/>
        </w:rPr>
      </w:pPr>
      <w:r w:rsidRPr="00B66B0E">
        <w:rPr>
          <w:b/>
          <w:i/>
          <w:iCs/>
          <w:u w:val="single"/>
        </w:rPr>
        <w:t>Zaprasza do składani</w:t>
      </w:r>
      <w:r>
        <w:rPr>
          <w:b/>
          <w:i/>
          <w:iCs/>
          <w:u w:val="single"/>
        </w:rPr>
        <w:t>a</w:t>
      </w:r>
      <w:r w:rsidRPr="00B66B0E">
        <w:rPr>
          <w:b/>
          <w:i/>
          <w:iCs/>
          <w:u w:val="single"/>
        </w:rPr>
        <w:t xml:space="preserve"> ofert cenowych na:</w:t>
      </w:r>
    </w:p>
    <w:p w14:paraId="0F60CE0C" w14:textId="77777777" w:rsidR="00B66B0E" w:rsidRDefault="00B66B0E" w:rsidP="002D4724">
      <w:pPr>
        <w:spacing w:after="0" w:line="259" w:lineRule="auto"/>
        <w:ind w:left="0" w:right="0" w:firstLine="0"/>
        <w:jc w:val="left"/>
      </w:pPr>
    </w:p>
    <w:p w14:paraId="074CECBA" w14:textId="7C447395" w:rsidR="005C6F88" w:rsidRDefault="0056714D" w:rsidP="007A23A0">
      <w:pPr>
        <w:spacing w:after="103"/>
        <w:ind w:left="-5" w:right="43"/>
        <w:rPr>
          <w:rFonts w:eastAsia="Arial"/>
          <w:szCs w:val="24"/>
        </w:rPr>
      </w:pPr>
      <w:bookmarkStart w:id="0" w:name="_Hlk50570065"/>
      <w:r>
        <w:t>Dostaw</w:t>
      </w:r>
      <w:r w:rsidR="001C50DF">
        <w:t>a</w:t>
      </w:r>
      <w:r w:rsidR="00B66B0E" w:rsidRPr="00B66B0E">
        <w:t xml:space="preserve"> </w:t>
      </w:r>
      <w:r w:rsidR="00B66B0E">
        <w:t xml:space="preserve">w ramach projektu </w:t>
      </w:r>
      <w:bookmarkStart w:id="1" w:name="_Hlk99901299"/>
      <w:bookmarkEnd w:id="0"/>
      <w:r w:rsidR="007A23A0">
        <w:rPr>
          <w:rFonts w:eastAsia="Arial"/>
          <w:szCs w:val="24"/>
        </w:rPr>
        <w:t xml:space="preserve"> realizowanego w ramach PO Ryby</w:t>
      </w:r>
    </w:p>
    <w:bookmarkEnd w:id="1"/>
    <w:p w14:paraId="3C4ACCC4" w14:textId="79853B9D" w:rsidR="00CC598B" w:rsidRDefault="00CC598B" w:rsidP="002D4724">
      <w:pPr>
        <w:spacing w:after="103"/>
        <w:ind w:left="-5" w:right="43"/>
        <w:rPr>
          <w:rFonts w:eastAsia="Arial"/>
          <w:szCs w:val="24"/>
          <w:u w:val="single"/>
        </w:rPr>
      </w:pPr>
      <w:r w:rsidRPr="00CC598B">
        <w:rPr>
          <w:rFonts w:eastAsia="Arial"/>
          <w:szCs w:val="24"/>
          <w:u w:val="single"/>
        </w:rPr>
        <w:t>Opis przedmiotu zamówienia</w:t>
      </w:r>
      <w:r>
        <w:rPr>
          <w:rFonts w:eastAsia="Arial"/>
          <w:szCs w:val="24"/>
          <w:u w:val="single"/>
        </w:rPr>
        <w:t>:</w:t>
      </w:r>
    </w:p>
    <w:p w14:paraId="5F0BC7A6" w14:textId="02C3B1B0" w:rsidR="00517C8B" w:rsidRDefault="00B02614" w:rsidP="002D4724">
      <w:pPr>
        <w:spacing w:after="100" w:line="259" w:lineRule="auto"/>
        <w:ind w:left="-5" w:right="0"/>
        <w:jc w:val="left"/>
        <w:rPr>
          <w:rFonts w:eastAsia="Arial"/>
          <w:szCs w:val="24"/>
        </w:rPr>
      </w:pPr>
      <w:r>
        <w:rPr>
          <w:rFonts w:eastAsia="Arial"/>
          <w:szCs w:val="24"/>
        </w:rPr>
        <w:t>Zakup hali namiotowej</w:t>
      </w:r>
    </w:p>
    <w:p w14:paraId="5662A6AA" w14:textId="77777777" w:rsidR="00FB4C08" w:rsidRDefault="002D4724" w:rsidP="00FB4C08">
      <w:pPr>
        <w:spacing w:after="100" w:line="259" w:lineRule="auto"/>
        <w:ind w:left="-5" w:right="0"/>
        <w:jc w:val="left"/>
        <w:rPr>
          <w:u w:val="single" w:color="000000"/>
        </w:rPr>
      </w:pPr>
      <w:r>
        <w:rPr>
          <w:u w:val="single" w:color="000000"/>
        </w:rPr>
        <w:t>Parametry techniczne/pozostałe informacje</w:t>
      </w:r>
      <w:r w:rsidR="00521D93">
        <w:rPr>
          <w:u w:val="single" w:color="000000"/>
        </w:rPr>
        <w:t xml:space="preserve"> </w:t>
      </w:r>
    </w:p>
    <w:p w14:paraId="6D972961" w14:textId="5B1B6DC4" w:rsidR="00D13827" w:rsidRPr="00D13827" w:rsidRDefault="00911661" w:rsidP="00D13827">
      <w:pPr>
        <w:pStyle w:val="Akapitzlist"/>
        <w:numPr>
          <w:ilvl w:val="0"/>
          <w:numId w:val="6"/>
        </w:numPr>
        <w:shd w:val="clear" w:color="auto" w:fill="FFFFFF" w:themeFill="background1"/>
        <w:ind w:right="43"/>
        <w:rPr>
          <w:b/>
          <w:bCs/>
          <w:i/>
          <w:iCs/>
          <w:color w:val="auto"/>
          <w:sz w:val="28"/>
          <w:szCs w:val="28"/>
          <w:u w:val="single"/>
        </w:rPr>
      </w:pPr>
      <w:r w:rsidRPr="00911661">
        <w:t xml:space="preserve">szerokość 6 m </w:t>
      </w:r>
    </w:p>
    <w:p w14:paraId="1DFFADC4" w14:textId="77777777" w:rsidR="00D13827" w:rsidRPr="00D13827" w:rsidRDefault="00911661" w:rsidP="00D13827">
      <w:pPr>
        <w:pStyle w:val="Akapitzlist"/>
        <w:numPr>
          <w:ilvl w:val="0"/>
          <w:numId w:val="6"/>
        </w:numPr>
        <w:shd w:val="clear" w:color="auto" w:fill="FFFFFF" w:themeFill="background1"/>
        <w:ind w:right="43"/>
        <w:rPr>
          <w:b/>
          <w:bCs/>
          <w:i/>
          <w:iCs/>
          <w:color w:val="auto"/>
          <w:sz w:val="28"/>
          <w:szCs w:val="28"/>
          <w:u w:val="single"/>
        </w:rPr>
      </w:pPr>
      <w:r w:rsidRPr="00911661">
        <w:t xml:space="preserve">długość18 m </w:t>
      </w:r>
    </w:p>
    <w:p w14:paraId="6E64678B" w14:textId="77777777" w:rsidR="00D13827" w:rsidRPr="00D13827" w:rsidRDefault="00911661" w:rsidP="00D13827">
      <w:pPr>
        <w:pStyle w:val="Akapitzlist"/>
        <w:numPr>
          <w:ilvl w:val="0"/>
          <w:numId w:val="6"/>
        </w:numPr>
        <w:shd w:val="clear" w:color="auto" w:fill="FFFFFF" w:themeFill="background1"/>
        <w:ind w:right="43"/>
        <w:rPr>
          <w:b/>
          <w:bCs/>
          <w:i/>
          <w:iCs/>
          <w:color w:val="auto"/>
          <w:sz w:val="28"/>
          <w:szCs w:val="28"/>
          <w:u w:val="single"/>
        </w:rPr>
      </w:pPr>
      <w:r w:rsidRPr="00911661">
        <w:t xml:space="preserve">3 m wysokość ścian. </w:t>
      </w:r>
    </w:p>
    <w:p w14:paraId="258367CC" w14:textId="050365C8" w:rsidR="006B1569" w:rsidRPr="00D13827" w:rsidRDefault="00911661" w:rsidP="00D13827">
      <w:pPr>
        <w:pStyle w:val="Akapitzlist"/>
        <w:numPr>
          <w:ilvl w:val="0"/>
          <w:numId w:val="6"/>
        </w:numPr>
        <w:shd w:val="clear" w:color="auto" w:fill="FFFFFF" w:themeFill="background1"/>
        <w:ind w:right="43"/>
        <w:rPr>
          <w:b/>
          <w:bCs/>
          <w:i/>
          <w:iCs/>
          <w:color w:val="auto"/>
          <w:sz w:val="28"/>
          <w:szCs w:val="28"/>
          <w:u w:val="single"/>
        </w:rPr>
      </w:pPr>
      <w:r w:rsidRPr="00911661">
        <w:t>wysokość w kalenicy min.3,98 m</w:t>
      </w:r>
    </w:p>
    <w:p w14:paraId="7F1E39DF" w14:textId="3E158CDC" w:rsidR="002D4724" w:rsidRPr="0056714D" w:rsidRDefault="00090455" w:rsidP="00090455">
      <w:pPr>
        <w:shd w:val="clear" w:color="auto" w:fill="FFFFFF" w:themeFill="background1"/>
        <w:ind w:left="720" w:right="43" w:firstLine="0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T</w:t>
      </w:r>
      <w:r w:rsidR="002D4724" w:rsidRPr="0056714D">
        <w:rPr>
          <w:b/>
          <w:bCs/>
          <w:i/>
          <w:iCs/>
          <w:sz w:val="28"/>
          <w:szCs w:val="28"/>
          <w:u w:val="single"/>
        </w:rPr>
        <w:t>ermin składania ofert mija</w:t>
      </w:r>
      <w:r w:rsidR="00127412" w:rsidRPr="0056714D">
        <w:rPr>
          <w:b/>
          <w:bCs/>
          <w:i/>
          <w:iCs/>
          <w:sz w:val="28"/>
          <w:szCs w:val="28"/>
          <w:u w:val="single"/>
        </w:rPr>
        <w:t>:</w:t>
      </w:r>
      <w:r w:rsidR="002D4724" w:rsidRPr="0056714D">
        <w:rPr>
          <w:b/>
          <w:bCs/>
          <w:i/>
          <w:iCs/>
          <w:sz w:val="28"/>
          <w:szCs w:val="28"/>
          <w:u w:val="single"/>
        </w:rPr>
        <w:t xml:space="preserve"> </w:t>
      </w:r>
      <w:r w:rsidR="00D13827">
        <w:rPr>
          <w:b/>
          <w:bCs/>
          <w:i/>
          <w:iCs/>
          <w:sz w:val="28"/>
          <w:szCs w:val="28"/>
          <w:u w:val="single"/>
        </w:rPr>
        <w:t>18</w:t>
      </w:r>
      <w:r w:rsidR="002E6375" w:rsidRPr="0056714D">
        <w:rPr>
          <w:b/>
          <w:bCs/>
          <w:i/>
          <w:iCs/>
          <w:sz w:val="28"/>
          <w:szCs w:val="28"/>
          <w:u w:val="single"/>
        </w:rPr>
        <w:t>.</w:t>
      </w:r>
      <w:r w:rsidR="009D786A">
        <w:rPr>
          <w:b/>
          <w:bCs/>
          <w:i/>
          <w:iCs/>
          <w:sz w:val="28"/>
          <w:szCs w:val="28"/>
          <w:u w:val="single"/>
        </w:rPr>
        <w:t>11</w:t>
      </w:r>
      <w:r w:rsidR="002E6375" w:rsidRPr="0056714D">
        <w:rPr>
          <w:b/>
          <w:bCs/>
          <w:i/>
          <w:iCs/>
          <w:sz w:val="28"/>
          <w:szCs w:val="28"/>
          <w:u w:val="single"/>
        </w:rPr>
        <w:t>.202</w:t>
      </w:r>
      <w:r w:rsidR="0056714D" w:rsidRPr="0056714D">
        <w:rPr>
          <w:b/>
          <w:bCs/>
          <w:i/>
          <w:iCs/>
          <w:sz w:val="28"/>
          <w:szCs w:val="28"/>
          <w:u w:val="single"/>
        </w:rPr>
        <w:t>2</w:t>
      </w:r>
      <w:r w:rsidR="00127412" w:rsidRPr="0056714D">
        <w:rPr>
          <w:b/>
          <w:bCs/>
          <w:i/>
          <w:iCs/>
          <w:sz w:val="28"/>
          <w:szCs w:val="28"/>
          <w:u w:val="single"/>
        </w:rPr>
        <w:t xml:space="preserve"> – godz.15.00</w:t>
      </w:r>
    </w:p>
    <w:p w14:paraId="459F1FC4" w14:textId="77777777" w:rsidR="002D4724" w:rsidRDefault="002D4724" w:rsidP="002D4724">
      <w:pPr>
        <w:numPr>
          <w:ilvl w:val="1"/>
          <w:numId w:val="1"/>
        </w:numPr>
        <w:spacing w:after="159" w:line="238" w:lineRule="auto"/>
        <w:ind w:right="43" w:hanging="360"/>
      </w:pPr>
      <w:r>
        <w:rPr>
          <w:b/>
          <w:u w:val="single" w:color="000000"/>
        </w:rPr>
        <w:t>ofertę  należy wysłać na podpisanym formularzu, stanowiącym załącznik nr 1 do niniejszego</w:t>
      </w:r>
      <w:r>
        <w:rPr>
          <w:b/>
        </w:rPr>
        <w:t xml:space="preserve"> </w:t>
      </w:r>
      <w:r>
        <w:rPr>
          <w:b/>
          <w:u w:val="single" w:color="000000"/>
        </w:rPr>
        <w:t>zapytania</w:t>
      </w:r>
      <w:r>
        <w:rPr>
          <w:b/>
        </w:rPr>
        <w:t xml:space="preserve"> </w:t>
      </w:r>
    </w:p>
    <w:p w14:paraId="04927082" w14:textId="77777777" w:rsidR="002D4724" w:rsidRDefault="002D4724" w:rsidP="002D4724">
      <w:pPr>
        <w:numPr>
          <w:ilvl w:val="1"/>
          <w:numId w:val="1"/>
        </w:numPr>
        <w:ind w:right="43" w:hanging="360"/>
      </w:pPr>
      <w:r>
        <w:t xml:space="preserve">oferta może być złożona : </w:t>
      </w:r>
    </w:p>
    <w:p w14:paraId="00F2D797" w14:textId="465C3B65" w:rsidR="002D4724" w:rsidRDefault="002D4724" w:rsidP="002D4724">
      <w:pPr>
        <w:numPr>
          <w:ilvl w:val="2"/>
          <w:numId w:val="1"/>
        </w:numPr>
        <w:ind w:right="43" w:hanging="360"/>
      </w:pPr>
      <w:r>
        <w:t xml:space="preserve">osobiście: </w:t>
      </w:r>
      <w:r w:rsidR="00D13827">
        <w:t>Dworcowa 48, 89-642 Rytel</w:t>
      </w:r>
      <w:r>
        <w:t xml:space="preserve"> (ważna data i godzina wpływu zgłoszenia do biura), </w:t>
      </w:r>
    </w:p>
    <w:p w14:paraId="7F455D58" w14:textId="00A3D307" w:rsidR="00047C5A" w:rsidRPr="00AA2AF4" w:rsidRDefault="002D4724" w:rsidP="002D4724">
      <w:pPr>
        <w:numPr>
          <w:ilvl w:val="2"/>
          <w:numId w:val="1"/>
        </w:numPr>
        <w:spacing w:after="3" w:line="383" w:lineRule="auto"/>
        <w:ind w:right="43" w:hanging="360"/>
        <w:rPr>
          <w:color w:val="auto"/>
        </w:rPr>
      </w:pPr>
      <w:r>
        <w:t>za pomocą poczty e-mail (</w:t>
      </w:r>
      <w:proofErr w:type="spellStart"/>
      <w:r>
        <w:t>scan</w:t>
      </w:r>
      <w:proofErr w:type="spellEnd"/>
      <w:r>
        <w:t xml:space="preserve"> podpisanego formularza):</w:t>
      </w:r>
      <w:r w:rsidR="00D13827" w:rsidRPr="00D13827">
        <w:t xml:space="preserve"> </w:t>
      </w:r>
      <w:r w:rsidR="00D13827" w:rsidRPr="00D13827">
        <w:t>office@blueblue.pl</w:t>
      </w:r>
      <w:r w:rsidR="00615E36">
        <w:t>;</w:t>
      </w:r>
      <w:r>
        <w:t xml:space="preserve"> </w:t>
      </w:r>
      <w:r w:rsidR="00E57846">
        <w:t>d-projekty78@wp.pl</w:t>
      </w:r>
    </w:p>
    <w:p w14:paraId="231B0098" w14:textId="6CB136D5" w:rsidR="002D4724" w:rsidRDefault="002D4724" w:rsidP="002D4724">
      <w:pPr>
        <w:numPr>
          <w:ilvl w:val="2"/>
          <w:numId w:val="1"/>
        </w:numPr>
        <w:spacing w:after="3" w:line="383" w:lineRule="auto"/>
        <w:ind w:right="43" w:hanging="360"/>
      </w:pPr>
      <w:r>
        <w:rPr>
          <w:rFonts w:ascii="Arial" w:eastAsia="Arial" w:hAnsi="Arial" w:cs="Arial"/>
          <w:sz w:val="20"/>
        </w:rPr>
        <w:t xml:space="preserve"> </w:t>
      </w:r>
      <w:r>
        <w:t>pocztą tradycyjną</w:t>
      </w:r>
      <w:r w:rsidR="00090455">
        <w:t xml:space="preserve"> na adres zamawiającego</w:t>
      </w:r>
    </w:p>
    <w:p w14:paraId="5DF27D64" w14:textId="31DA0561" w:rsidR="002D4724" w:rsidRPr="007A23A0" w:rsidRDefault="00E57846" w:rsidP="00E57846">
      <w:pPr>
        <w:spacing w:after="96" w:line="259" w:lineRule="auto"/>
        <w:ind w:right="0"/>
        <w:jc w:val="left"/>
        <w:rPr>
          <w:b/>
          <w:bCs/>
        </w:rPr>
      </w:pPr>
      <w:r w:rsidRPr="007A23A0">
        <w:rPr>
          <w:b/>
          <w:bCs/>
        </w:rPr>
        <w:t>Osoba odpowiedzialna za udzielenie informacji: Dorota Kozioł tel. 881 385</w:t>
      </w:r>
      <w:r w:rsidR="00815355">
        <w:rPr>
          <w:b/>
          <w:bCs/>
        </w:rPr>
        <w:t> </w:t>
      </w:r>
      <w:r w:rsidRPr="007A23A0">
        <w:rPr>
          <w:b/>
          <w:bCs/>
        </w:rPr>
        <w:t>853</w:t>
      </w:r>
    </w:p>
    <w:p w14:paraId="2758F112" w14:textId="77777777" w:rsidR="00815355" w:rsidRDefault="00815355" w:rsidP="007A23A0">
      <w:pPr>
        <w:spacing w:after="96" w:line="259" w:lineRule="auto"/>
        <w:ind w:right="0"/>
        <w:jc w:val="left"/>
        <w:rPr>
          <w:u w:val="single" w:color="000000"/>
        </w:rPr>
      </w:pPr>
    </w:p>
    <w:p w14:paraId="248130B3" w14:textId="30BB953C" w:rsidR="002D4724" w:rsidRDefault="002D4724" w:rsidP="007A23A0">
      <w:pPr>
        <w:spacing w:after="96" w:line="259" w:lineRule="auto"/>
        <w:ind w:right="0"/>
        <w:jc w:val="left"/>
      </w:pPr>
      <w:r>
        <w:rPr>
          <w:u w:val="single" w:color="000000"/>
        </w:rPr>
        <w:t>Warunki wyboru wykonawcy: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0B35F861" w14:textId="77777777" w:rsidR="002D4724" w:rsidRDefault="002D4724" w:rsidP="002D4724">
      <w:pPr>
        <w:numPr>
          <w:ilvl w:val="0"/>
          <w:numId w:val="2"/>
        </w:numPr>
        <w:spacing w:after="260"/>
        <w:ind w:right="43" w:hanging="139"/>
      </w:pPr>
      <w:r>
        <w:t xml:space="preserve">cena – 100%  </w:t>
      </w:r>
    </w:p>
    <w:p w14:paraId="4196A930" w14:textId="69FDB3DC" w:rsidR="002D4724" w:rsidRDefault="002D4724" w:rsidP="002C42FC">
      <w:pPr>
        <w:numPr>
          <w:ilvl w:val="0"/>
          <w:numId w:val="2"/>
        </w:numPr>
        <w:spacing w:after="192" w:line="317" w:lineRule="auto"/>
        <w:ind w:right="43" w:hanging="139"/>
      </w:pPr>
      <w:r>
        <w:rPr>
          <w:b/>
          <w:u w:val="single" w:color="000000"/>
        </w:rPr>
        <w:t>Zamawiający wybierze 1 najtańszą ofertę na podstawie zgłoszeń (ważne tylko podpisane zgłoszenie</w:t>
      </w:r>
      <w:r>
        <w:rPr>
          <w:b/>
        </w:rPr>
        <w:t xml:space="preserve"> </w:t>
      </w:r>
      <w:r>
        <w:rPr>
          <w:b/>
          <w:u w:val="single" w:color="000000"/>
        </w:rPr>
        <w:t>na formularzu stanowiącym załącznik do zapytania)</w:t>
      </w:r>
      <w:r w:rsidR="00A23F63">
        <w:rPr>
          <w:b/>
        </w:rPr>
        <w:t>.</w:t>
      </w:r>
      <w:r>
        <w:rPr>
          <w:b/>
        </w:rPr>
        <w:t xml:space="preserve"> </w:t>
      </w:r>
      <w:r w:rsidRPr="002C42FC">
        <w:rPr>
          <w:sz w:val="22"/>
        </w:rPr>
        <w:t xml:space="preserve">  </w:t>
      </w:r>
    </w:p>
    <w:p w14:paraId="3E026F18" w14:textId="77777777" w:rsidR="002D4724" w:rsidRDefault="002D4724" w:rsidP="00A23F63">
      <w:pPr>
        <w:spacing w:after="0" w:line="360" w:lineRule="auto"/>
        <w:ind w:left="-5" w:right="0"/>
        <w:jc w:val="left"/>
      </w:pPr>
      <w:r>
        <w:rPr>
          <w:u w:val="single" w:color="000000"/>
        </w:rPr>
        <w:t>Ogólne warunki zapytania:</w:t>
      </w:r>
      <w:r>
        <w:t xml:space="preserve"> </w:t>
      </w:r>
    </w:p>
    <w:p w14:paraId="7E6CAEB3" w14:textId="208DD10A" w:rsidR="002D4724" w:rsidRDefault="002D4724" w:rsidP="00A23F63">
      <w:pPr>
        <w:numPr>
          <w:ilvl w:val="0"/>
          <w:numId w:val="2"/>
        </w:numPr>
        <w:spacing w:after="0" w:line="360" w:lineRule="auto"/>
        <w:ind w:right="43" w:hanging="139"/>
      </w:pPr>
      <w:r>
        <w:t>pl</w:t>
      </w:r>
      <w:r w:rsidR="00047C5A">
        <w:t xml:space="preserve">anowany termin realizacji – </w:t>
      </w:r>
      <w:r w:rsidR="002C42FC">
        <w:t xml:space="preserve">od </w:t>
      </w:r>
      <w:r w:rsidR="009D786A">
        <w:t>11</w:t>
      </w:r>
      <w:r w:rsidR="00B03996">
        <w:t xml:space="preserve">’2022 – </w:t>
      </w:r>
      <w:r w:rsidR="009D786A">
        <w:t>01</w:t>
      </w:r>
      <w:r w:rsidR="00B03996">
        <w:t>’202</w:t>
      </w:r>
      <w:r w:rsidR="009D786A">
        <w:t>3</w:t>
      </w:r>
      <w:r w:rsidR="00E57846">
        <w:t>,</w:t>
      </w:r>
      <w:r>
        <w:t xml:space="preserve"> </w:t>
      </w:r>
    </w:p>
    <w:p w14:paraId="2A771811" w14:textId="6F153054" w:rsidR="002D4724" w:rsidRDefault="002D4724" w:rsidP="00A23F63">
      <w:pPr>
        <w:numPr>
          <w:ilvl w:val="0"/>
          <w:numId w:val="2"/>
        </w:numPr>
        <w:spacing w:after="0" w:line="360" w:lineRule="auto"/>
        <w:ind w:right="43" w:hanging="139"/>
      </w:pPr>
      <w:r>
        <w:t>forma płatności: przelew bankowy</w:t>
      </w:r>
      <w:r w:rsidR="00E57846">
        <w:t>,</w:t>
      </w:r>
    </w:p>
    <w:p w14:paraId="638B0AB9" w14:textId="4A6EE55F" w:rsidR="00E57846" w:rsidRDefault="00E57846" w:rsidP="00A23F63">
      <w:pPr>
        <w:numPr>
          <w:ilvl w:val="0"/>
          <w:numId w:val="2"/>
        </w:numPr>
        <w:spacing w:after="0" w:line="360" w:lineRule="auto"/>
        <w:ind w:right="43" w:hanging="139"/>
      </w:pPr>
      <w:r>
        <w:t>Zamawiający</w:t>
      </w:r>
      <w:r w:rsidR="009D786A">
        <w:t xml:space="preserve"> nie</w:t>
      </w:r>
      <w:r>
        <w:t xml:space="preserve"> dopuszcza realizacj</w:t>
      </w:r>
      <w:r w:rsidR="009D786A">
        <w:t>i</w:t>
      </w:r>
      <w:r>
        <w:t xml:space="preserve"> etapami,</w:t>
      </w:r>
    </w:p>
    <w:p w14:paraId="35E31493" w14:textId="690D3225" w:rsidR="002D4724" w:rsidRDefault="002D4724" w:rsidP="00A23F63">
      <w:pPr>
        <w:numPr>
          <w:ilvl w:val="0"/>
          <w:numId w:val="2"/>
        </w:numPr>
        <w:spacing w:after="0" w:line="360" w:lineRule="auto"/>
        <w:ind w:right="43" w:hanging="139"/>
      </w:pPr>
      <w:r>
        <w:lastRenderedPageBreak/>
        <w:t>Zamawiający zastrzega sobie prawo do odstąpienia od postępowania bez wyłonienia oferenta i bez podania przyczyn</w:t>
      </w:r>
      <w:r w:rsidR="00E57846">
        <w:t>,</w:t>
      </w:r>
      <w:r>
        <w:t xml:space="preserve"> </w:t>
      </w:r>
    </w:p>
    <w:p w14:paraId="6399216B" w14:textId="77777777" w:rsidR="00A23F63" w:rsidRDefault="00A23F63" w:rsidP="00A23F63">
      <w:pPr>
        <w:spacing w:after="0" w:line="360" w:lineRule="auto"/>
        <w:ind w:left="139" w:right="43"/>
      </w:pPr>
      <w:r>
        <w:t xml:space="preserve">- </w:t>
      </w:r>
      <w:r w:rsidR="002D4724">
        <w:t>Zamawiający nie przewiduje procedury odwoławczej</w:t>
      </w:r>
      <w:r w:rsidR="009D3D34">
        <w:t>.</w:t>
      </w:r>
      <w:r w:rsidR="002D4724">
        <w:t xml:space="preserve">   </w:t>
      </w:r>
    </w:p>
    <w:p w14:paraId="04A3F3CB" w14:textId="44E239C4" w:rsidR="00441005" w:rsidRDefault="00441005" w:rsidP="007B39F2">
      <w:pPr>
        <w:spacing w:after="0" w:line="360" w:lineRule="auto"/>
        <w:ind w:left="139" w:right="1417" w:firstLine="0"/>
      </w:pPr>
      <w:r>
        <w:rPr>
          <w:b/>
          <w:u w:val="single"/>
        </w:rPr>
        <w:t>Warunki wykluczenia:</w:t>
      </w:r>
      <w:r>
        <w:t xml:space="preserve"> zamówienie nie może zostać udzielone podmiotom powiązanym zarówno osobowo jak i kapitałowo – zgodnie z zapisami Zasad konkurencyjnego wyboru wykonawców w ramach Programu Operacyjnego „Rybactwo i Morze”.</w:t>
      </w:r>
      <w:r w:rsidR="00BB07EF" w:rsidRPr="00BB07EF">
        <w:t xml:space="preserve"> </w:t>
      </w:r>
    </w:p>
    <w:p w14:paraId="20CC7822" w14:textId="77777777" w:rsidR="00441005" w:rsidRDefault="00441005" w:rsidP="00A23F63">
      <w:pPr>
        <w:spacing w:after="0" w:line="360" w:lineRule="auto"/>
        <w:ind w:left="139" w:right="43"/>
      </w:pPr>
    </w:p>
    <w:p w14:paraId="5F296B78" w14:textId="77777777" w:rsidR="00A23F63" w:rsidRDefault="002D4724" w:rsidP="00A23F63">
      <w:pPr>
        <w:spacing w:after="0" w:line="360" w:lineRule="auto"/>
        <w:ind w:left="139" w:right="43"/>
        <w:jc w:val="center"/>
      </w:pPr>
      <w:r>
        <w:t xml:space="preserve"> </w:t>
      </w:r>
    </w:p>
    <w:p w14:paraId="530CC07F" w14:textId="77777777" w:rsidR="00A23F63" w:rsidRDefault="00A23F63" w:rsidP="00A23F63">
      <w:pPr>
        <w:spacing w:after="0" w:line="360" w:lineRule="auto"/>
        <w:ind w:left="139" w:right="43"/>
        <w:jc w:val="center"/>
      </w:pPr>
    </w:p>
    <w:p w14:paraId="2B41A32D" w14:textId="77777777" w:rsidR="00A23F63" w:rsidRPr="00A23F63" w:rsidRDefault="00A23F63" w:rsidP="00A23F63">
      <w:pPr>
        <w:spacing w:after="0" w:line="360" w:lineRule="auto"/>
        <w:ind w:left="139" w:right="43"/>
        <w:jc w:val="center"/>
        <w:rPr>
          <w:b/>
          <w:u w:val="single"/>
        </w:rPr>
      </w:pPr>
      <w:r w:rsidRPr="00A23F63">
        <w:rPr>
          <w:b/>
          <w:u w:val="single"/>
        </w:rPr>
        <w:t>ZAPRASZAMY DO SKŁADANIA OFERT</w:t>
      </w:r>
    </w:p>
    <w:p w14:paraId="101DC36D" w14:textId="77777777" w:rsidR="00A23F63" w:rsidRDefault="00A23F63" w:rsidP="00A23F63">
      <w:pPr>
        <w:spacing w:after="0" w:line="360" w:lineRule="auto"/>
        <w:ind w:left="6372" w:right="43" w:firstLine="0"/>
        <w:rPr>
          <w:i/>
        </w:rPr>
      </w:pPr>
    </w:p>
    <w:p w14:paraId="60DEEA69" w14:textId="77777777" w:rsidR="00A23F63" w:rsidRDefault="00A23F63" w:rsidP="00A23F63">
      <w:pPr>
        <w:spacing w:after="0" w:line="360" w:lineRule="auto"/>
        <w:ind w:left="6372" w:right="43" w:firstLine="0"/>
        <w:rPr>
          <w:i/>
        </w:rPr>
      </w:pPr>
    </w:p>
    <w:p w14:paraId="7D03F663" w14:textId="1C1041F5" w:rsidR="00991D01" w:rsidRDefault="00991D01" w:rsidP="00A23F63">
      <w:pPr>
        <w:spacing w:after="8104"/>
        <w:ind w:right="43"/>
      </w:pPr>
    </w:p>
    <w:sectPr w:rsidR="00991D01" w:rsidSect="006B1569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76FA7" w14:textId="77777777" w:rsidR="00C87636" w:rsidRDefault="00C87636" w:rsidP="00047C5A">
      <w:pPr>
        <w:spacing w:after="0" w:line="240" w:lineRule="auto"/>
      </w:pPr>
      <w:r>
        <w:separator/>
      </w:r>
    </w:p>
  </w:endnote>
  <w:endnote w:type="continuationSeparator" w:id="0">
    <w:p w14:paraId="6A5D5996" w14:textId="77777777" w:rsidR="00C87636" w:rsidRDefault="00C87636" w:rsidP="0004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5772751"/>
      <w:docPartObj>
        <w:docPartGallery w:val="Page Numbers (Bottom of Page)"/>
        <w:docPartUnique/>
      </w:docPartObj>
    </w:sdtPr>
    <w:sdtEndPr/>
    <w:sdtContent>
      <w:p w14:paraId="59C81F7B" w14:textId="77777777" w:rsidR="009D3D34" w:rsidRDefault="009D3D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098">
          <w:rPr>
            <w:noProof/>
          </w:rPr>
          <w:t>2</w:t>
        </w:r>
        <w:r>
          <w:fldChar w:fldCharType="end"/>
        </w:r>
      </w:p>
    </w:sdtContent>
  </w:sdt>
  <w:p w14:paraId="6D6C9077" w14:textId="77777777" w:rsidR="009D3D34" w:rsidRDefault="009D3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9EC90" w14:textId="77777777" w:rsidR="00C87636" w:rsidRDefault="00C87636" w:rsidP="00047C5A">
      <w:pPr>
        <w:spacing w:after="0" w:line="240" w:lineRule="auto"/>
      </w:pPr>
      <w:r>
        <w:separator/>
      </w:r>
    </w:p>
  </w:footnote>
  <w:footnote w:type="continuationSeparator" w:id="0">
    <w:p w14:paraId="146CFA54" w14:textId="77777777" w:rsidR="00C87636" w:rsidRDefault="00C87636" w:rsidP="00047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83EED" w14:textId="001B8929" w:rsidR="00A23F63" w:rsidRPr="00A23F63" w:rsidRDefault="00A23F63" w:rsidP="0006100D">
    <w:pPr>
      <w:spacing w:after="160" w:line="259" w:lineRule="auto"/>
      <w:ind w:left="0" w:right="-851" w:firstLine="0"/>
      <w:jc w:val="left"/>
      <w:rPr>
        <w:rFonts w:asciiTheme="minorHAnsi" w:eastAsiaTheme="minorHAnsi" w:hAnsiTheme="minorHAnsi" w:cstheme="minorBidi"/>
        <w:color w:val="auto"/>
        <w:sz w:val="22"/>
        <w:lang w:eastAsia="en-US"/>
      </w:rPr>
    </w:pPr>
  </w:p>
  <w:p w14:paraId="3F92C0DF" w14:textId="77777777" w:rsidR="00A23F63" w:rsidRDefault="00A23F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24157"/>
    <w:multiLevelType w:val="hybridMultilevel"/>
    <w:tmpl w:val="AEB85A86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49D95AF8"/>
    <w:multiLevelType w:val="hybridMultilevel"/>
    <w:tmpl w:val="3F6EAAA6"/>
    <w:lvl w:ilvl="0" w:tplc="EB12B2F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D617B"/>
    <w:multiLevelType w:val="hybridMultilevel"/>
    <w:tmpl w:val="D1AE8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43742"/>
    <w:multiLevelType w:val="hybridMultilevel"/>
    <w:tmpl w:val="55FE7ABE"/>
    <w:lvl w:ilvl="0" w:tplc="5A20E4C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D28F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A2CA6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4E5AC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EFC9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9A311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54F3D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66AA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5C37B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246F7F"/>
    <w:multiLevelType w:val="hybridMultilevel"/>
    <w:tmpl w:val="40A41EBA"/>
    <w:lvl w:ilvl="0" w:tplc="130290AE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12B2F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26D23C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2C70AC">
      <w:start w:val="1"/>
      <w:numFmt w:val="bullet"/>
      <w:lvlText w:val="•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AA6278">
      <w:start w:val="1"/>
      <w:numFmt w:val="bullet"/>
      <w:lvlText w:val="o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3A7DC2">
      <w:start w:val="1"/>
      <w:numFmt w:val="bullet"/>
      <w:lvlText w:val="▪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40B270">
      <w:start w:val="1"/>
      <w:numFmt w:val="bullet"/>
      <w:lvlText w:val="•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F28B3E">
      <w:start w:val="1"/>
      <w:numFmt w:val="bullet"/>
      <w:lvlText w:val="o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E8E9D4">
      <w:start w:val="1"/>
      <w:numFmt w:val="bullet"/>
      <w:lvlText w:val="▪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67780103">
    <w:abstractNumId w:val="4"/>
  </w:num>
  <w:num w:numId="2" w16cid:durableId="1150438134">
    <w:abstractNumId w:val="3"/>
  </w:num>
  <w:num w:numId="3" w16cid:durableId="1160583515">
    <w:abstractNumId w:val="3"/>
  </w:num>
  <w:num w:numId="4" w16cid:durableId="1987469943">
    <w:abstractNumId w:val="1"/>
  </w:num>
  <w:num w:numId="5" w16cid:durableId="1578320516">
    <w:abstractNumId w:val="0"/>
  </w:num>
  <w:num w:numId="6" w16cid:durableId="1264387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724"/>
    <w:rsid w:val="00047C5A"/>
    <w:rsid w:val="0006100D"/>
    <w:rsid w:val="00062098"/>
    <w:rsid w:val="00090455"/>
    <w:rsid w:val="000F2EF8"/>
    <w:rsid w:val="001243D6"/>
    <w:rsid w:val="00127412"/>
    <w:rsid w:val="001605FC"/>
    <w:rsid w:val="00162F82"/>
    <w:rsid w:val="001A11CF"/>
    <w:rsid w:val="001A48DC"/>
    <w:rsid w:val="001C50DF"/>
    <w:rsid w:val="001C5909"/>
    <w:rsid w:val="0021483B"/>
    <w:rsid w:val="00236289"/>
    <w:rsid w:val="002C42FC"/>
    <w:rsid w:val="002D4724"/>
    <w:rsid w:val="002E30A7"/>
    <w:rsid w:val="002E6375"/>
    <w:rsid w:val="00320618"/>
    <w:rsid w:val="003410C5"/>
    <w:rsid w:val="00345752"/>
    <w:rsid w:val="00386977"/>
    <w:rsid w:val="003D0153"/>
    <w:rsid w:val="003F2C34"/>
    <w:rsid w:val="00441005"/>
    <w:rsid w:val="00495F43"/>
    <w:rsid w:val="004C3BAB"/>
    <w:rsid w:val="00517C8B"/>
    <w:rsid w:val="00521D93"/>
    <w:rsid w:val="0056714D"/>
    <w:rsid w:val="00577C6F"/>
    <w:rsid w:val="005C6F88"/>
    <w:rsid w:val="00615E36"/>
    <w:rsid w:val="00642FBD"/>
    <w:rsid w:val="00680912"/>
    <w:rsid w:val="006B1569"/>
    <w:rsid w:val="006E0A6C"/>
    <w:rsid w:val="006E4E38"/>
    <w:rsid w:val="00726540"/>
    <w:rsid w:val="00733EFC"/>
    <w:rsid w:val="007A23A0"/>
    <w:rsid w:val="007B39F2"/>
    <w:rsid w:val="007D34B2"/>
    <w:rsid w:val="00810712"/>
    <w:rsid w:val="00815355"/>
    <w:rsid w:val="00862A70"/>
    <w:rsid w:val="00887467"/>
    <w:rsid w:val="008A183E"/>
    <w:rsid w:val="008C096F"/>
    <w:rsid w:val="008C27EA"/>
    <w:rsid w:val="008D44E0"/>
    <w:rsid w:val="008F51E0"/>
    <w:rsid w:val="00911661"/>
    <w:rsid w:val="00956833"/>
    <w:rsid w:val="00983E48"/>
    <w:rsid w:val="00991D01"/>
    <w:rsid w:val="009A708A"/>
    <w:rsid w:val="009B4140"/>
    <w:rsid w:val="009D3D34"/>
    <w:rsid w:val="009D786A"/>
    <w:rsid w:val="00A23F63"/>
    <w:rsid w:val="00A547E4"/>
    <w:rsid w:val="00A81C2C"/>
    <w:rsid w:val="00AA2AF4"/>
    <w:rsid w:val="00AF22AE"/>
    <w:rsid w:val="00AF7D79"/>
    <w:rsid w:val="00B02614"/>
    <w:rsid w:val="00B03996"/>
    <w:rsid w:val="00B5662C"/>
    <w:rsid w:val="00B64E46"/>
    <w:rsid w:val="00B66B0E"/>
    <w:rsid w:val="00B91A7E"/>
    <w:rsid w:val="00BB07EF"/>
    <w:rsid w:val="00BC3EC3"/>
    <w:rsid w:val="00BE0E32"/>
    <w:rsid w:val="00BF124E"/>
    <w:rsid w:val="00C1144A"/>
    <w:rsid w:val="00C53D78"/>
    <w:rsid w:val="00C60D55"/>
    <w:rsid w:val="00C8387D"/>
    <w:rsid w:val="00C87636"/>
    <w:rsid w:val="00CC598B"/>
    <w:rsid w:val="00CF4341"/>
    <w:rsid w:val="00D058D8"/>
    <w:rsid w:val="00D13827"/>
    <w:rsid w:val="00D203CC"/>
    <w:rsid w:val="00D57281"/>
    <w:rsid w:val="00D93BF2"/>
    <w:rsid w:val="00DC09A1"/>
    <w:rsid w:val="00E50486"/>
    <w:rsid w:val="00E57846"/>
    <w:rsid w:val="00E72BC4"/>
    <w:rsid w:val="00EA02B5"/>
    <w:rsid w:val="00EA03A5"/>
    <w:rsid w:val="00F128FB"/>
    <w:rsid w:val="00F45559"/>
    <w:rsid w:val="00F54057"/>
    <w:rsid w:val="00F810B6"/>
    <w:rsid w:val="00F95066"/>
    <w:rsid w:val="00FA3A17"/>
    <w:rsid w:val="00FB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ADC10"/>
  <w15:chartTrackingRefBased/>
  <w15:docId w15:val="{E749CBFD-EBE4-41C3-B0D3-6714F7DF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724"/>
    <w:pPr>
      <w:spacing w:after="140" w:line="267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7C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7C5A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7C5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47C5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D3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D34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3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D34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D34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42FC"/>
    <w:rPr>
      <w:color w:val="605E5C"/>
      <w:shd w:val="clear" w:color="auto" w:fill="E1DFDD"/>
    </w:rPr>
  </w:style>
  <w:style w:type="table" w:customStyle="1" w:styleId="TableGrid">
    <w:name w:val="TableGrid"/>
    <w:rsid w:val="00991D0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C5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9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MARBRUK MARBRUK</dc:creator>
  <cp:keywords/>
  <dc:description/>
  <cp:lastModifiedBy>Dorota Kozioł</cp:lastModifiedBy>
  <cp:revision>2</cp:revision>
  <cp:lastPrinted>2022-04-04T06:51:00Z</cp:lastPrinted>
  <dcterms:created xsi:type="dcterms:W3CDTF">2022-11-29T08:31:00Z</dcterms:created>
  <dcterms:modified xsi:type="dcterms:W3CDTF">2022-11-29T08:31:00Z</dcterms:modified>
</cp:coreProperties>
</file>